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Renegade Longitude 1.8 4x2 Flex 16V Aut. Flex</w:t>
      </w:r>
    </w:p>
    <w:p>
      <w:r>
        <w:t>Ano: 2015/2016</w:t>
      </w:r>
    </w:p>
    <w:p>
      <w:r>
        <w:t>KM: 136000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R$ 67980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